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7" w:rsidRPr="00BA6143" w:rsidRDefault="00F03F47" w:rsidP="00BA6143">
      <w:pPr>
        <w:tabs>
          <w:tab w:val="left" w:pos="2895"/>
          <w:tab w:val="center" w:pos="5439"/>
        </w:tabs>
        <w:jc w:val="center"/>
        <w:rPr>
          <w:rFonts w:ascii="Arial" w:hAnsi="Arial" w:cs="Arial"/>
          <w:b/>
          <w:sz w:val="32"/>
          <w:szCs w:val="32"/>
        </w:rPr>
      </w:pPr>
      <w:r w:rsidRPr="00BA6143">
        <w:rPr>
          <w:rFonts w:ascii="Arial" w:hAnsi="Arial" w:cs="Arial"/>
          <w:b/>
          <w:sz w:val="32"/>
          <w:szCs w:val="32"/>
        </w:rPr>
        <w:t>SETOR DE INFÂNCIA – SEMEADORES / DIJ</w:t>
      </w:r>
    </w:p>
    <w:p w:rsidR="00BA6143" w:rsidRPr="0048075A" w:rsidRDefault="0048075A" w:rsidP="0048075A">
      <w:pPr>
        <w:tabs>
          <w:tab w:val="left" w:pos="2895"/>
          <w:tab w:val="left" w:pos="3540"/>
          <w:tab w:val="left" w:pos="4248"/>
          <w:tab w:val="left" w:pos="4956"/>
        </w:tabs>
        <w:jc w:val="left"/>
        <w:rPr>
          <w:rFonts w:ascii="Arial" w:hAnsi="Arial" w:cs="Arial"/>
          <w:b/>
          <w:sz w:val="28"/>
          <w:szCs w:val="28"/>
        </w:rPr>
      </w:pPr>
      <w:r w:rsidRPr="0048075A">
        <w:rPr>
          <w:rFonts w:ascii="Arial" w:hAnsi="Arial" w:cs="Arial"/>
          <w:b/>
          <w:sz w:val="28"/>
          <w:szCs w:val="28"/>
        </w:rPr>
        <w:tab/>
      </w:r>
      <w:r w:rsidRPr="0048075A">
        <w:rPr>
          <w:rFonts w:ascii="Arial" w:hAnsi="Arial" w:cs="Arial"/>
          <w:b/>
          <w:sz w:val="28"/>
          <w:szCs w:val="28"/>
        </w:rPr>
        <w:tab/>
      </w:r>
      <w:r w:rsidRPr="0048075A">
        <w:rPr>
          <w:rFonts w:ascii="Arial" w:hAnsi="Arial" w:cs="Arial"/>
          <w:b/>
          <w:sz w:val="28"/>
          <w:szCs w:val="28"/>
        </w:rPr>
        <w:tab/>
      </w:r>
      <w:r w:rsidRPr="0048075A">
        <w:rPr>
          <w:rFonts w:ascii="Arial" w:hAnsi="Arial" w:cs="Arial"/>
          <w:b/>
          <w:sz w:val="28"/>
          <w:szCs w:val="28"/>
        </w:rPr>
        <w:tab/>
      </w:r>
      <w:r w:rsidRPr="0048075A">
        <w:rPr>
          <w:rFonts w:ascii="Arial" w:hAnsi="Arial" w:cs="Arial"/>
          <w:b/>
          <w:sz w:val="28"/>
          <w:szCs w:val="28"/>
        </w:rPr>
        <w:tab/>
      </w:r>
    </w:p>
    <w:p w:rsidR="00F03F47" w:rsidRPr="0048075A" w:rsidRDefault="00F03F47" w:rsidP="00BA614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5A">
        <w:rPr>
          <w:rFonts w:ascii="Arial" w:hAnsi="Arial" w:cs="Arial"/>
          <w:b/>
          <w:sz w:val="28"/>
          <w:szCs w:val="28"/>
        </w:rPr>
        <w:t>CONG</w:t>
      </w:r>
      <w:r w:rsidR="00BA6143" w:rsidRPr="0048075A">
        <w:rPr>
          <w:rFonts w:ascii="Arial" w:hAnsi="Arial" w:cs="Arial"/>
          <w:b/>
          <w:sz w:val="28"/>
          <w:szCs w:val="28"/>
        </w:rPr>
        <w:t>RESSO ESPÍRITA DA INFÂNCIA/ 2015</w:t>
      </w:r>
    </w:p>
    <w:p w:rsidR="00F03F47" w:rsidRPr="0048075A" w:rsidRDefault="00BA6143" w:rsidP="00BA6143">
      <w:pPr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r w:rsidRPr="0048075A">
        <w:rPr>
          <w:rFonts w:ascii="Arial" w:hAnsi="Arial" w:cs="Arial"/>
          <w:b/>
          <w:sz w:val="28"/>
          <w:szCs w:val="28"/>
        </w:rPr>
        <w:t xml:space="preserve">              </w:t>
      </w:r>
      <w:r w:rsidR="00CE3B5F">
        <w:rPr>
          <w:rFonts w:ascii="Arial" w:hAnsi="Arial" w:cs="Arial"/>
          <w:b/>
          <w:sz w:val="28"/>
          <w:szCs w:val="28"/>
        </w:rPr>
        <w:t>INFORMATIVO AOS PAIS OU</w:t>
      </w:r>
      <w:bookmarkStart w:id="0" w:name="_GoBack"/>
      <w:bookmarkEnd w:id="0"/>
      <w:r w:rsidR="00F03F47" w:rsidRPr="0048075A">
        <w:rPr>
          <w:rFonts w:ascii="Arial" w:hAnsi="Arial" w:cs="Arial"/>
          <w:b/>
          <w:sz w:val="28"/>
          <w:szCs w:val="28"/>
        </w:rPr>
        <w:t xml:space="preserve"> RESPONSÁVEIS</w:t>
      </w:r>
    </w:p>
    <w:p w:rsidR="00F03F47" w:rsidRPr="0048075A" w:rsidRDefault="00F03F47" w:rsidP="00F03F47">
      <w:pPr>
        <w:pStyle w:val="PargrafodaLista1"/>
        <w:ind w:left="426" w:right="-6096"/>
        <w:jc w:val="left"/>
        <w:rPr>
          <w:rFonts w:ascii="Arial" w:hAnsi="Arial" w:cs="Arial"/>
          <w:b/>
          <w:sz w:val="28"/>
          <w:szCs w:val="28"/>
        </w:rPr>
      </w:pPr>
    </w:p>
    <w:p w:rsidR="00F03F47" w:rsidRPr="00BA6143" w:rsidRDefault="00F03F47" w:rsidP="00F03F47">
      <w:pPr>
        <w:pStyle w:val="PargrafodaLista1"/>
        <w:ind w:left="284"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>QUERIDOS PAPAIS, MAMÃES E CUIDADORES</w:t>
      </w:r>
    </w:p>
    <w:p w:rsidR="00F03F47" w:rsidRPr="00BA6143" w:rsidRDefault="00F03F47" w:rsidP="00F03F47">
      <w:pPr>
        <w:pStyle w:val="PargrafodaLista1"/>
        <w:ind w:left="284"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ind w:left="360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É com muita satisfação que os recebemos no Lar Espírita Francisca de Lima. Com certeza teremos um Congresso voltado para nossas crianças, com muita alegria e harmonia. E com a finalidade de esclarecer e facilitar a participação das crianças no Congresso Espírita da Infância, pedimos que leiam atentamente as observações a seguir:</w:t>
      </w:r>
    </w:p>
    <w:p w:rsidR="00F03F47" w:rsidRPr="00BA6143" w:rsidRDefault="00F03F47" w:rsidP="00F03F47">
      <w:pPr>
        <w:ind w:left="360" w:right="-2"/>
        <w:rPr>
          <w:rFonts w:ascii="Arial" w:hAnsi="Arial" w:cs="Arial"/>
          <w:b/>
          <w:sz w:val="24"/>
          <w:szCs w:val="24"/>
        </w:rPr>
      </w:pPr>
    </w:p>
    <w:p w:rsidR="00F03F47" w:rsidRPr="00BA6143" w:rsidRDefault="00F03F47" w:rsidP="00F03F47">
      <w:pPr>
        <w:ind w:left="360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>1 - Horário Domingo e Segunda Feira</w:t>
      </w:r>
    </w:p>
    <w:p w:rsidR="00F03F47" w:rsidRPr="00BA6143" w:rsidRDefault="00F03F47" w:rsidP="00F03F47">
      <w:pPr>
        <w:pStyle w:val="PargrafodaLista1"/>
        <w:numPr>
          <w:ilvl w:val="0"/>
          <w:numId w:val="1"/>
        </w:numPr>
        <w:spacing w:after="200" w:line="276" w:lineRule="auto"/>
        <w:ind w:left="1134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A recepção das crianças ocorrerá a partir das 07:45 pela manhã e a partir das 13:45 no período da tarde;</w:t>
      </w:r>
    </w:p>
    <w:p w:rsidR="00F03F47" w:rsidRPr="00BA6143" w:rsidRDefault="00015427" w:rsidP="00F03F47">
      <w:pPr>
        <w:pStyle w:val="PargrafodaLista1"/>
        <w:numPr>
          <w:ilvl w:val="0"/>
          <w:numId w:val="1"/>
        </w:numPr>
        <w:spacing w:after="200" w:line="276" w:lineRule="auto"/>
        <w:ind w:left="1134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O horário de saída - 12h pela manhã /</w:t>
      </w:r>
      <w:r w:rsidR="00F03F47" w:rsidRPr="00BA6143">
        <w:rPr>
          <w:rFonts w:ascii="Arial" w:hAnsi="Arial" w:cs="Arial"/>
          <w:sz w:val="24"/>
          <w:szCs w:val="24"/>
        </w:rPr>
        <w:t xml:space="preserve"> 18h no período vespertino.</w:t>
      </w:r>
    </w:p>
    <w:p w:rsidR="00F03F47" w:rsidRPr="00BA6143" w:rsidRDefault="00F03F47" w:rsidP="00F03F47">
      <w:pPr>
        <w:pStyle w:val="PargrafodaLista1"/>
        <w:ind w:left="1080"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ind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     </w:t>
      </w:r>
      <w:r w:rsidRPr="00BA6143">
        <w:rPr>
          <w:rFonts w:ascii="Arial" w:hAnsi="Arial" w:cs="Arial"/>
          <w:b/>
          <w:sz w:val="24"/>
          <w:szCs w:val="24"/>
        </w:rPr>
        <w:t>2 -</w:t>
      </w: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>Horário</w:t>
      </w: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 xml:space="preserve">de Terça-Feira </w:t>
      </w:r>
    </w:p>
    <w:p w:rsidR="00F03F47" w:rsidRPr="00BA6143" w:rsidRDefault="00F03F47" w:rsidP="00F03F47">
      <w:pPr>
        <w:ind w:left="720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No período da tarde, solicitamos cooperação dos pais/responsáveis para que as crianças estejam presentes às </w:t>
      </w:r>
      <w:r w:rsidRPr="00BA6143">
        <w:rPr>
          <w:rFonts w:ascii="Arial" w:hAnsi="Arial" w:cs="Arial"/>
          <w:b/>
          <w:sz w:val="24"/>
          <w:szCs w:val="24"/>
        </w:rPr>
        <w:t>13:30h</w:t>
      </w: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>no local a ser informado</w:t>
      </w:r>
      <w:r w:rsidRPr="00BA6143">
        <w:rPr>
          <w:rFonts w:ascii="Arial" w:hAnsi="Arial" w:cs="Arial"/>
          <w:sz w:val="24"/>
          <w:szCs w:val="24"/>
        </w:rPr>
        <w:t>, tendo em vista que haverá apresentação das crianças no Teatro Rio Vermelho</w:t>
      </w:r>
      <w:r w:rsid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sz w:val="24"/>
          <w:szCs w:val="24"/>
        </w:rPr>
        <w:t>(Centro de Convenções). Lembramos ainda ser imprescindível que a criança esteja usando a camiseta do Congresso para participar deste evento.</w:t>
      </w:r>
    </w:p>
    <w:p w:rsidR="00F03F47" w:rsidRPr="00BA6143" w:rsidRDefault="00F03F47" w:rsidP="00F03F47">
      <w:pPr>
        <w:pStyle w:val="PargrafodaLista1"/>
        <w:numPr>
          <w:ilvl w:val="0"/>
          <w:numId w:val="2"/>
        </w:numPr>
        <w:spacing w:after="200" w:line="276" w:lineRule="auto"/>
        <w:ind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Neste dia, o horário de encerramento das atividades será às 17</w:t>
      </w:r>
      <w:r w:rsidR="002A5B81" w:rsidRPr="00BA6143">
        <w:rPr>
          <w:rFonts w:ascii="Arial" w:hAnsi="Arial" w:cs="Arial"/>
          <w:sz w:val="24"/>
          <w:szCs w:val="24"/>
        </w:rPr>
        <w:t>:30</w:t>
      </w:r>
      <w:r w:rsidRPr="00BA6143">
        <w:rPr>
          <w:rFonts w:ascii="Arial" w:hAnsi="Arial" w:cs="Arial"/>
          <w:sz w:val="24"/>
          <w:szCs w:val="24"/>
        </w:rPr>
        <w:t>h.</w:t>
      </w:r>
    </w:p>
    <w:p w:rsidR="00F03F47" w:rsidRPr="00BA6143" w:rsidRDefault="00F03F47" w:rsidP="00F03F47">
      <w:pPr>
        <w:pStyle w:val="PargrafodaLista1"/>
        <w:spacing w:after="200" w:line="276" w:lineRule="auto"/>
        <w:ind w:left="800"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ind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 xml:space="preserve">      3-</w:t>
      </w: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 xml:space="preserve">Crachá de Controle: </w:t>
      </w:r>
    </w:p>
    <w:p w:rsidR="00F03F47" w:rsidRPr="00BA6143" w:rsidRDefault="00F03F47" w:rsidP="00F03F47">
      <w:pPr>
        <w:numPr>
          <w:ilvl w:val="0"/>
          <w:numId w:val="3"/>
        </w:numPr>
        <w:ind w:left="1276" w:right="-2" w:hanging="425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Além do crachá de inscrição no Congresso, cada pai/responsável receberá o crachá de controle ao deixar a(s) criança(s) no Congresso da Infância, pois somente de posse do mesmo, a criança será liberada no final do período. Esta ação busca melhorar a segurança e controle de entrada/saída das crianças no Lar Espírita Francisca de Lima.</w:t>
      </w:r>
    </w:p>
    <w:p w:rsidR="00F03F47" w:rsidRPr="00BA6143" w:rsidRDefault="00F03F47" w:rsidP="00F03F47">
      <w:pPr>
        <w:ind w:left="1553"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tabs>
          <w:tab w:val="left" w:pos="6934"/>
        </w:tabs>
        <w:ind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     </w:t>
      </w:r>
      <w:r w:rsidRPr="00BA6143">
        <w:rPr>
          <w:rFonts w:ascii="Arial" w:hAnsi="Arial" w:cs="Arial"/>
          <w:b/>
          <w:sz w:val="24"/>
          <w:szCs w:val="24"/>
        </w:rPr>
        <w:t>4- Lanche</w:t>
      </w:r>
      <w:r w:rsidRPr="00BA6143">
        <w:rPr>
          <w:rFonts w:ascii="Arial" w:hAnsi="Arial" w:cs="Arial"/>
          <w:sz w:val="24"/>
          <w:szCs w:val="24"/>
        </w:rPr>
        <w:t xml:space="preserve"> </w:t>
      </w:r>
    </w:p>
    <w:p w:rsidR="00F03F47" w:rsidRPr="00BA6143" w:rsidRDefault="00F03F47" w:rsidP="00F03F47">
      <w:pPr>
        <w:numPr>
          <w:ilvl w:val="0"/>
          <w:numId w:val="3"/>
        </w:numPr>
        <w:tabs>
          <w:tab w:val="left" w:pos="1276"/>
        </w:tabs>
        <w:ind w:left="1276" w:right="-2" w:hanging="425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Será servido lanche duas vezes ao dia. Caso a criança possua alguma intolerância alimentar, solicitamos comunicar a Coordenação/ Evangelizador.</w:t>
      </w:r>
    </w:p>
    <w:p w:rsidR="00F03F47" w:rsidRPr="00BA6143" w:rsidRDefault="00F03F47" w:rsidP="00F03F47">
      <w:pPr>
        <w:tabs>
          <w:tab w:val="left" w:pos="1276"/>
        </w:tabs>
        <w:ind w:left="1553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lastRenderedPageBreak/>
        <w:tab/>
        <w:t xml:space="preserve"> </w:t>
      </w:r>
    </w:p>
    <w:p w:rsidR="00F03F47" w:rsidRPr="00BA6143" w:rsidRDefault="00F03F47" w:rsidP="00F03F47">
      <w:pPr>
        <w:tabs>
          <w:tab w:val="left" w:pos="6934"/>
        </w:tabs>
        <w:ind w:right="-2"/>
        <w:rPr>
          <w:rFonts w:ascii="Arial" w:hAnsi="Arial" w:cs="Arial"/>
          <w:b/>
          <w:sz w:val="24"/>
          <w:szCs w:val="24"/>
        </w:rPr>
      </w:pPr>
    </w:p>
    <w:p w:rsidR="00F03F47" w:rsidRPr="00BA6143" w:rsidRDefault="00F03F47" w:rsidP="00F03F47">
      <w:pPr>
        <w:tabs>
          <w:tab w:val="left" w:pos="6934"/>
        </w:tabs>
        <w:ind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 xml:space="preserve">          5 - Vestuário/Objetos Pessoais</w:t>
      </w:r>
      <w:r w:rsidRPr="00BA6143">
        <w:rPr>
          <w:rFonts w:ascii="Arial" w:hAnsi="Arial" w:cs="Arial"/>
          <w:sz w:val="24"/>
          <w:szCs w:val="24"/>
        </w:rPr>
        <w:t xml:space="preserve"> </w:t>
      </w:r>
    </w:p>
    <w:p w:rsidR="00F03F47" w:rsidRPr="00BA6143" w:rsidRDefault="00F03F47" w:rsidP="00F03F47">
      <w:pPr>
        <w:numPr>
          <w:ilvl w:val="0"/>
          <w:numId w:val="3"/>
        </w:numPr>
        <w:tabs>
          <w:tab w:val="left" w:pos="1276"/>
          <w:tab w:val="left" w:pos="6934"/>
        </w:tabs>
        <w:ind w:left="1276" w:right="-2" w:hanging="425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Solicitamos que as crianças trajem vestuário simples e confortável</w:t>
      </w:r>
      <w:r w:rsidR="00D064B8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sz w:val="24"/>
          <w:szCs w:val="24"/>
        </w:rPr>
        <w:t>(Meninas usando bermudas, ou calças), possibilitando participação sem constrangimentos das atividades de evangelização (ex: jogos, atividades no chão). Solicitamos, também, não deixarem com as crianças objetos de valor que possam exigir cuidados especiais, vez que não nos responsabilizamos pela perda e/ ou defeito nos mesmos.</w:t>
      </w:r>
    </w:p>
    <w:p w:rsidR="00F03F47" w:rsidRPr="00BA6143" w:rsidRDefault="00F03F47" w:rsidP="00F03F47">
      <w:pPr>
        <w:tabs>
          <w:tab w:val="left" w:pos="1276"/>
          <w:tab w:val="left" w:pos="6934"/>
        </w:tabs>
        <w:ind w:left="1553"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tabs>
          <w:tab w:val="left" w:pos="6934"/>
        </w:tabs>
        <w:ind w:left="567"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>6 - Sala de BEBÊS</w:t>
      </w:r>
    </w:p>
    <w:p w:rsidR="00F03F47" w:rsidRPr="00BA6143" w:rsidRDefault="00F03F47" w:rsidP="00F03F47">
      <w:pPr>
        <w:numPr>
          <w:ilvl w:val="0"/>
          <w:numId w:val="3"/>
        </w:numPr>
        <w:tabs>
          <w:tab w:val="left" w:pos="1134"/>
          <w:tab w:val="left" w:pos="1276"/>
          <w:tab w:val="left" w:pos="1843"/>
          <w:tab w:val="left" w:pos="6934"/>
        </w:tabs>
        <w:ind w:left="1276"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  As atividades para bebês têm horários pré-determinados e contará com a presença de seus pais/cuidadores, não sendo permitido deixar o bebê na sala e deslocar-se para atividades no Centro de Convenções.</w:t>
      </w:r>
    </w:p>
    <w:p w:rsidR="00F03F47" w:rsidRPr="00BA6143" w:rsidRDefault="00F03F47" w:rsidP="00F03F47">
      <w:pPr>
        <w:tabs>
          <w:tab w:val="left" w:pos="1134"/>
          <w:tab w:val="left" w:pos="1276"/>
          <w:tab w:val="left" w:pos="1843"/>
          <w:tab w:val="left" w:pos="6934"/>
        </w:tabs>
        <w:ind w:right="-2"/>
        <w:rPr>
          <w:rFonts w:ascii="Arial" w:hAnsi="Arial" w:cs="Arial"/>
          <w:sz w:val="24"/>
          <w:szCs w:val="24"/>
        </w:rPr>
      </w:pPr>
    </w:p>
    <w:p w:rsidR="00F03F47" w:rsidRPr="00BA6143" w:rsidRDefault="00F03F47" w:rsidP="00F03F47">
      <w:pPr>
        <w:tabs>
          <w:tab w:val="left" w:pos="6934"/>
        </w:tabs>
        <w:ind w:left="567"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>7 - Sala de PAIS</w:t>
      </w:r>
    </w:p>
    <w:p w:rsidR="00F03F47" w:rsidRPr="00BA6143" w:rsidRDefault="00F03F47" w:rsidP="00F03F47">
      <w:pPr>
        <w:numPr>
          <w:ilvl w:val="0"/>
          <w:numId w:val="3"/>
        </w:numPr>
        <w:tabs>
          <w:tab w:val="left" w:pos="1134"/>
          <w:tab w:val="left" w:pos="1276"/>
          <w:tab w:val="left" w:pos="6934"/>
        </w:tabs>
        <w:ind w:left="1553" w:right="-2" w:hanging="920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As atividades com os Pais, Mães, Evangelizadores e Cuidadores, serão nos dias: </w:t>
      </w:r>
    </w:p>
    <w:p w:rsidR="00CA6518" w:rsidRPr="00BA6143" w:rsidRDefault="00F03F47" w:rsidP="00CA6518">
      <w:pPr>
        <w:numPr>
          <w:ilvl w:val="0"/>
          <w:numId w:val="3"/>
        </w:numPr>
        <w:tabs>
          <w:tab w:val="left" w:pos="1134"/>
          <w:tab w:val="left" w:pos="1276"/>
          <w:tab w:val="left" w:pos="6934"/>
        </w:tabs>
        <w:spacing w:line="240" w:lineRule="auto"/>
        <w:ind w:left="1553" w:right="-2" w:hanging="9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>15/02 – domingo - 15h às 1</w:t>
      </w:r>
      <w:r w:rsidR="00CA6518" w:rsidRPr="00BA6143">
        <w:rPr>
          <w:rFonts w:ascii="Arial" w:hAnsi="Arial" w:cs="Arial"/>
          <w:sz w:val="24"/>
          <w:szCs w:val="24"/>
        </w:rPr>
        <w:t>8h</w:t>
      </w:r>
      <w:r w:rsidR="00976FFA" w:rsidRPr="00BA6143">
        <w:rPr>
          <w:rFonts w:ascii="Arial" w:hAnsi="Arial" w:cs="Arial"/>
          <w:sz w:val="24"/>
          <w:szCs w:val="24"/>
        </w:rPr>
        <w:t xml:space="preserve">(com intervalo) – </w:t>
      </w:r>
      <w:r w:rsidR="00976FFA" w:rsidRPr="00BA6143">
        <w:rPr>
          <w:rFonts w:ascii="Arial" w:hAnsi="Arial" w:cs="Arial"/>
          <w:b/>
          <w:sz w:val="24"/>
          <w:szCs w:val="24"/>
        </w:rPr>
        <w:t xml:space="preserve">Mesa redonda: Vínculo afetivo e Concepções de Céu e Inferno com Ana Tereza Camasmie e Marcus de Mario  </w:t>
      </w:r>
    </w:p>
    <w:p w:rsidR="00F03F47" w:rsidRPr="00BA6143" w:rsidRDefault="00F03F47" w:rsidP="00CA6518">
      <w:pPr>
        <w:numPr>
          <w:ilvl w:val="0"/>
          <w:numId w:val="3"/>
        </w:numPr>
        <w:tabs>
          <w:tab w:val="left" w:pos="1134"/>
          <w:tab w:val="left" w:pos="1276"/>
          <w:tab w:val="left" w:pos="6934"/>
        </w:tabs>
        <w:spacing w:line="240" w:lineRule="auto"/>
        <w:ind w:left="1553" w:right="-2" w:hanging="92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16/02 – segunda-feira - </w:t>
      </w:r>
      <w:r w:rsidRPr="00BA6143">
        <w:rPr>
          <w:rFonts w:ascii="Arial" w:eastAsia="Times New Roman" w:hAnsi="Arial" w:cs="Arial"/>
          <w:sz w:val="24"/>
          <w:szCs w:val="24"/>
        </w:rPr>
        <w:t xml:space="preserve"> 09:00 às 12:00h</w:t>
      </w:r>
      <w:r w:rsidR="00976FFA" w:rsidRPr="00BA6143">
        <w:rPr>
          <w:rFonts w:ascii="Arial" w:eastAsia="Times New Roman" w:hAnsi="Arial" w:cs="Arial"/>
          <w:sz w:val="24"/>
          <w:szCs w:val="24"/>
        </w:rPr>
        <w:t xml:space="preserve"> – </w:t>
      </w:r>
      <w:r w:rsidR="00976FFA" w:rsidRPr="00BA6143">
        <w:rPr>
          <w:rFonts w:ascii="Arial" w:eastAsia="Times New Roman" w:hAnsi="Arial" w:cs="Arial"/>
          <w:b/>
          <w:sz w:val="24"/>
          <w:szCs w:val="24"/>
        </w:rPr>
        <w:t>Mesa redonda:</w:t>
      </w:r>
      <w:r w:rsidR="00BA6143" w:rsidRPr="00BA614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76FFA" w:rsidRPr="00BA6143">
        <w:rPr>
          <w:rFonts w:ascii="Arial" w:eastAsia="Times New Roman" w:hAnsi="Arial" w:cs="Arial"/>
          <w:b/>
          <w:sz w:val="24"/>
          <w:szCs w:val="24"/>
        </w:rPr>
        <w:t>Penas e Gozos futuros na vida da criança com Adeilson Salles e Rossandro Klinjey</w:t>
      </w:r>
    </w:p>
    <w:p w:rsidR="00F03F47" w:rsidRPr="00BA6143" w:rsidRDefault="00F03F47" w:rsidP="00F03F47">
      <w:pPr>
        <w:tabs>
          <w:tab w:val="left" w:pos="1134"/>
          <w:tab w:val="left" w:pos="1276"/>
          <w:tab w:val="left" w:pos="6934"/>
        </w:tabs>
        <w:ind w:right="-2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              </w:t>
      </w:r>
    </w:p>
    <w:p w:rsidR="00F03F47" w:rsidRPr="00BA6143" w:rsidRDefault="00F03F47" w:rsidP="00F03F47">
      <w:pPr>
        <w:ind w:left="567" w:right="-2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>8 -</w:t>
      </w:r>
      <w:r w:rsidRPr="00BA6143">
        <w:rPr>
          <w:rFonts w:ascii="Arial" w:hAnsi="Arial" w:cs="Arial"/>
          <w:sz w:val="24"/>
          <w:szCs w:val="24"/>
        </w:rPr>
        <w:t xml:space="preserve"> </w:t>
      </w:r>
      <w:r w:rsidRPr="00BA6143">
        <w:rPr>
          <w:rFonts w:ascii="Arial" w:hAnsi="Arial" w:cs="Arial"/>
          <w:b/>
          <w:sz w:val="24"/>
          <w:szCs w:val="24"/>
        </w:rPr>
        <w:t>Apresentação no Teatro Rio Vermelho</w:t>
      </w:r>
    </w:p>
    <w:p w:rsidR="00F03F47" w:rsidRPr="00BA6143" w:rsidRDefault="00F03F47" w:rsidP="00F03F47">
      <w:pPr>
        <w:numPr>
          <w:ilvl w:val="0"/>
          <w:numId w:val="3"/>
        </w:numPr>
        <w:ind w:left="1418" w:right="-2" w:hanging="425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Esta atividade é de suma importância para o trabalho desenvolvido no Espaço da Infância, bem como para as crianças. A apresentação musical no Teatro Rio Vermelho na 3ª feira, enseja um momento de integração no Evento, motivo pelo qual enfatizamos a necessidade de respeitarmos o horário definido para esta atividade, devendo a criança estar na terça-feira/período vespertino, pontualmente às </w:t>
      </w:r>
      <w:r w:rsidRPr="00BA6143">
        <w:rPr>
          <w:rFonts w:ascii="Arial" w:hAnsi="Arial" w:cs="Arial"/>
          <w:b/>
          <w:sz w:val="24"/>
          <w:szCs w:val="24"/>
        </w:rPr>
        <w:t>13:30h</w:t>
      </w:r>
      <w:r w:rsidRPr="00BA6143">
        <w:rPr>
          <w:rFonts w:ascii="Arial" w:hAnsi="Arial" w:cs="Arial"/>
          <w:sz w:val="24"/>
          <w:szCs w:val="24"/>
        </w:rPr>
        <w:t xml:space="preserve"> no local a ser informado.</w:t>
      </w:r>
    </w:p>
    <w:p w:rsidR="00F03F47" w:rsidRPr="00BA6143" w:rsidRDefault="00F03F47" w:rsidP="00F03F47">
      <w:pPr>
        <w:ind w:left="567" w:right="-2"/>
        <w:rPr>
          <w:rFonts w:ascii="Arial" w:hAnsi="Arial" w:cs="Arial"/>
          <w:b/>
          <w:sz w:val="24"/>
          <w:szCs w:val="24"/>
        </w:rPr>
      </w:pPr>
    </w:p>
    <w:p w:rsidR="00F03F47" w:rsidRPr="00BA6143" w:rsidRDefault="00F03F47" w:rsidP="00F03F47">
      <w:pPr>
        <w:ind w:left="567" w:right="-2"/>
        <w:jc w:val="right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Estamos disponíveis ao esclarecimento de dúvidas. </w:t>
      </w:r>
    </w:p>
    <w:p w:rsidR="00F03F47" w:rsidRPr="00BA6143" w:rsidRDefault="00F03F47" w:rsidP="00F03F47">
      <w:pPr>
        <w:ind w:left="567" w:right="-2"/>
        <w:jc w:val="right"/>
        <w:rPr>
          <w:rFonts w:ascii="Arial" w:hAnsi="Arial" w:cs="Arial"/>
          <w:sz w:val="24"/>
          <w:szCs w:val="24"/>
        </w:rPr>
      </w:pPr>
      <w:r w:rsidRPr="00BA6143">
        <w:rPr>
          <w:rFonts w:ascii="Arial" w:hAnsi="Arial" w:cs="Arial"/>
          <w:sz w:val="24"/>
          <w:szCs w:val="24"/>
        </w:rPr>
        <w:t xml:space="preserve">   </w:t>
      </w:r>
    </w:p>
    <w:p w:rsidR="00F03F47" w:rsidRPr="00BA6143" w:rsidRDefault="00F03F47" w:rsidP="00F03F47">
      <w:pPr>
        <w:ind w:left="567" w:right="-2"/>
        <w:rPr>
          <w:rFonts w:ascii="Arial" w:hAnsi="Arial" w:cs="Arial"/>
          <w:b/>
          <w:sz w:val="24"/>
          <w:szCs w:val="24"/>
        </w:rPr>
      </w:pPr>
    </w:p>
    <w:p w:rsidR="00F03F47" w:rsidRPr="00BA6143" w:rsidRDefault="00F03F47" w:rsidP="00F03F47">
      <w:pPr>
        <w:ind w:left="567" w:right="-2"/>
        <w:jc w:val="right"/>
        <w:rPr>
          <w:rFonts w:ascii="Arial" w:hAnsi="Arial" w:cs="Arial"/>
          <w:b/>
          <w:i/>
          <w:sz w:val="24"/>
          <w:szCs w:val="24"/>
        </w:rPr>
      </w:pPr>
      <w:r w:rsidRPr="00BA6143">
        <w:rPr>
          <w:rFonts w:ascii="Arial" w:hAnsi="Arial" w:cs="Arial"/>
          <w:b/>
          <w:i/>
          <w:sz w:val="24"/>
          <w:szCs w:val="24"/>
        </w:rPr>
        <w:t xml:space="preserve">Deixai vir a mim as criancinhas... </w:t>
      </w:r>
    </w:p>
    <w:p w:rsidR="00F03F47" w:rsidRPr="00BA6143" w:rsidRDefault="00F03F47" w:rsidP="00F03F47">
      <w:pPr>
        <w:ind w:left="567" w:right="-2"/>
        <w:jc w:val="right"/>
        <w:rPr>
          <w:rFonts w:ascii="Arial" w:hAnsi="Arial" w:cs="Arial"/>
          <w:b/>
          <w:sz w:val="24"/>
          <w:szCs w:val="24"/>
        </w:rPr>
      </w:pPr>
      <w:r w:rsidRPr="00BA6143">
        <w:rPr>
          <w:rFonts w:ascii="Arial" w:hAnsi="Arial" w:cs="Arial"/>
          <w:b/>
          <w:sz w:val="24"/>
          <w:szCs w:val="24"/>
        </w:rPr>
        <w:t xml:space="preserve"> Jesus</w:t>
      </w:r>
    </w:p>
    <w:p w:rsidR="00564761" w:rsidRPr="00BA6143" w:rsidRDefault="00564761">
      <w:pPr>
        <w:rPr>
          <w:rFonts w:ascii="Arial" w:hAnsi="Arial" w:cs="Arial"/>
          <w:sz w:val="24"/>
          <w:szCs w:val="24"/>
        </w:rPr>
      </w:pPr>
    </w:p>
    <w:sectPr w:rsidR="00564761" w:rsidRPr="00BA61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00" w:rsidRDefault="000E6D00" w:rsidP="00D064B8">
      <w:pPr>
        <w:spacing w:line="240" w:lineRule="auto"/>
      </w:pPr>
      <w:r>
        <w:separator/>
      </w:r>
    </w:p>
  </w:endnote>
  <w:endnote w:type="continuationSeparator" w:id="0">
    <w:p w:rsidR="000E6D00" w:rsidRDefault="000E6D00" w:rsidP="00D06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00" w:rsidRDefault="000E6D00" w:rsidP="00D064B8">
      <w:pPr>
        <w:spacing w:line="240" w:lineRule="auto"/>
      </w:pPr>
      <w:r>
        <w:separator/>
      </w:r>
    </w:p>
  </w:footnote>
  <w:footnote w:type="continuationSeparator" w:id="0">
    <w:p w:rsidR="000E6D00" w:rsidRDefault="000E6D00" w:rsidP="00D06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B8" w:rsidRPr="00B27E4E" w:rsidRDefault="00D064B8" w:rsidP="00D064B8">
    <w:pPr>
      <w:pStyle w:val="Cabealho"/>
      <w:jc w:val="center"/>
      <w:rPr>
        <w:rFonts w:asciiTheme="minorHAnsi" w:eastAsia="Frutiger LT Std 45 Light" w:hAnsiTheme="minorHAnsi" w:cs="Frutiger LT Std 45 Light"/>
        <w:b/>
        <w:sz w:val="28"/>
        <w:szCs w:val="28"/>
      </w:rPr>
    </w:pPr>
    <w:r w:rsidRPr="00B27E4E">
      <w:rPr>
        <w:rFonts w:asciiTheme="minorHAnsi" w:eastAsia="Frutiger LT Std 45 Light" w:hAnsiTheme="minorHAnsi" w:cs="Frutiger LT Std 45 Light"/>
        <w:b/>
        <w:sz w:val="28"/>
        <w:szCs w:val="28"/>
      </w:rPr>
      <w:t>31° CONGRESSO ESPÍRITA DO ESTADO DE GOIÁS</w:t>
    </w:r>
  </w:p>
  <w:p w:rsidR="00D064B8" w:rsidRPr="00B27E4E" w:rsidRDefault="00D064B8" w:rsidP="00D064B8">
    <w:pPr>
      <w:pStyle w:val="Cabealho"/>
      <w:jc w:val="center"/>
      <w:rPr>
        <w:rFonts w:asciiTheme="minorHAnsi" w:eastAsia="Frutiger LT Std 45 Light" w:hAnsiTheme="minorHAnsi" w:cs="Frutiger LT Std 45 Light"/>
        <w:b/>
        <w:sz w:val="28"/>
        <w:szCs w:val="28"/>
      </w:rPr>
    </w:pPr>
    <w:r w:rsidRPr="00B27E4E">
      <w:rPr>
        <w:rFonts w:asciiTheme="minorHAnsi" w:eastAsia="Frutiger LT Std 45 Light" w:hAnsiTheme="minorHAnsi" w:cs="Frutiger LT Std 45 Light"/>
        <w:b/>
        <w:sz w:val="28"/>
        <w:szCs w:val="28"/>
      </w:rPr>
      <w:t>_______________________________________________</w:t>
    </w:r>
  </w:p>
  <w:p w:rsidR="00D064B8" w:rsidRDefault="00D064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19103F24"/>
    <w:multiLevelType w:val="hybridMultilevel"/>
    <w:tmpl w:val="EEBC2D88"/>
    <w:lvl w:ilvl="0" w:tplc="04160007">
      <w:start w:val="1"/>
      <w:numFmt w:val="bullet"/>
      <w:lvlText w:val=""/>
      <w:lvlPicBulletId w:val="0"/>
      <w:lvlJc w:val="left"/>
      <w:pPr>
        <w:ind w:left="1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>
    <w:nsid w:val="1C59332E"/>
    <w:multiLevelType w:val="hybridMultilevel"/>
    <w:tmpl w:val="2B188FBE"/>
    <w:lvl w:ilvl="0" w:tplc="04160007">
      <w:start w:val="1"/>
      <w:numFmt w:val="bullet"/>
      <w:lvlText w:val=""/>
      <w:lvlPicBulletId w:val="0"/>
      <w:lvlJc w:val="left"/>
      <w:pPr>
        <w:ind w:left="19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2B662DF0"/>
    <w:multiLevelType w:val="hybridMultilevel"/>
    <w:tmpl w:val="169C9ED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47"/>
    <w:rsid w:val="00015427"/>
    <w:rsid w:val="000E6D00"/>
    <w:rsid w:val="002A5B81"/>
    <w:rsid w:val="0048075A"/>
    <w:rsid w:val="00564761"/>
    <w:rsid w:val="00633775"/>
    <w:rsid w:val="00976FFA"/>
    <w:rsid w:val="00BA6143"/>
    <w:rsid w:val="00CA6518"/>
    <w:rsid w:val="00CE3B5F"/>
    <w:rsid w:val="00D064B8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CEA42-6F84-4D51-918D-516AB0D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47"/>
    <w:pPr>
      <w:spacing w:after="0" w:line="288" w:lineRule="auto"/>
      <w:ind w:right="-675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F03F4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064B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064B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064B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4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ANDREAFROTA</cp:lastModifiedBy>
  <cp:revision>10</cp:revision>
  <dcterms:created xsi:type="dcterms:W3CDTF">2014-11-26T16:50:00Z</dcterms:created>
  <dcterms:modified xsi:type="dcterms:W3CDTF">2014-12-03T15:40:00Z</dcterms:modified>
</cp:coreProperties>
</file>